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CD" w:rsidRDefault="00693ECD" w:rsidP="00726839">
      <w:pPr>
        <w:spacing w:line="260" w:lineRule="exact"/>
        <w:ind w:left="6804"/>
        <w:jc w:val="both"/>
        <w:rPr>
          <w:lang w:val="pl-PL"/>
        </w:rPr>
      </w:pPr>
    </w:p>
    <w:p w:rsidR="00693ECD" w:rsidRDefault="00693ECD" w:rsidP="00726839">
      <w:pPr>
        <w:spacing w:line="260" w:lineRule="exact"/>
        <w:ind w:left="6804"/>
        <w:jc w:val="both"/>
        <w:rPr>
          <w:lang w:val="pl-PL"/>
        </w:rPr>
      </w:pPr>
    </w:p>
    <w:p w:rsidR="00726839" w:rsidRDefault="00726839" w:rsidP="00726839">
      <w:pPr>
        <w:spacing w:line="260" w:lineRule="exact"/>
        <w:ind w:left="6804"/>
        <w:jc w:val="both"/>
        <w:rPr>
          <w:lang w:val="pl-PL"/>
        </w:rPr>
      </w:pPr>
      <w:r>
        <w:rPr>
          <w:lang w:val="pl-PL"/>
        </w:rPr>
        <w:t xml:space="preserve">Obrazec št. </w:t>
      </w:r>
      <w:r w:rsidR="006B0160">
        <w:rPr>
          <w:lang w:val="pl-PL"/>
        </w:rPr>
        <w:t>3</w:t>
      </w:r>
      <w:r>
        <w:rPr>
          <w:lang w:val="pl-PL"/>
        </w:rPr>
        <w:t>a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ED6E86" w:rsidRDefault="00726839" w:rsidP="006B0160">
      <w:pPr>
        <w:spacing w:line="260" w:lineRule="exact"/>
        <w:ind w:left="1410" w:hanging="1410"/>
        <w:jc w:val="both"/>
        <w:rPr>
          <w:b/>
          <w:lang w:val="pl-PL"/>
        </w:rPr>
      </w:pPr>
      <w:r w:rsidRPr="00ED6E86">
        <w:rPr>
          <w:b/>
          <w:lang w:val="pl-PL"/>
        </w:rPr>
        <w:t xml:space="preserve">ZADEVA: </w:t>
      </w:r>
      <w:r w:rsidR="008E5E2F">
        <w:rPr>
          <w:b/>
          <w:lang w:val="pl-PL"/>
        </w:rPr>
        <w:tab/>
      </w:r>
      <w:r w:rsidRPr="00ED6E86">
        <w:rPr>
          <w:b/>
          <w:lang w:val="pl-PL"/>
        </w:rPr>
        <w:t xml:space="preserve">ZAHTEVA ZA PRIDOBITEV PODATKOV IZ </w:t>
      </w:r>
      <w:r w:rsidR="006B0160">
        <w:rPr>
          <w:b/>
          <w:lang w:val="pl-PL"/>
        </w:rPr>
        <w:t xml:space="preserve">SKUPNE </w:t>
      </w:r>
      <w:r w:rsidRPr="00ED6E86">
        <w:rPr>
          <w:b/>
          <w:lang w:val="pl-PL"/>
        </w:rPr>
        <w:t xml:space="preserve">EVIDENCE </w:t>
      </w:r>
      <w:r w:rsidR="006B0160">
        <w:rPr>
          <w:b/>
          <w:lang w:val="pl-PL"/>
        </w:rPr>
        <w:t>KAZENSKIH TOČK V CESTNEM PROMETU</w:t>
      </w:r>
    </w:p>
    <w:p w:rsidR="00726839" w:rsidRPr="006B0814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Na podlagi 13. člena Pravilnika </w:t>
      </w:r>
      <w:r w:rsidRPr="00ED6E86">
        <w:rPr>
          <w:lang w:val="pl-PL"/>
        </w:rPr>
        <w:t xml:space="preserve">o evidencah prekrškovnih organov, evidencah pravnomočnih odločb sodišč, skupni evidenci kazenskih točk v cestnem prometu ter skupni informacijski infrastrukturi </w:t>
      </w:r>
      <w:r>
        <w:rPr>
          <w:lang w:val="pl-PL"/>
        </w:rPr>
        <w:t>naslovni</w:t>
      </w:r>
      <w:r w:rsidRPr="006E1C26">
        <w:rPr>
          <w:lang w:val="pl-PL"/>
        </w:rPr>
        <w:t xml:space="preserve"> organ prosim za posredovanje podatkov iz </w:t>
      </w:r>
      <w:r w:rsidR="000A150C" w:rsidRPr="000A150C">
        <w:rPr>
          <w:lang w:val="pl-PL"/>
        </w:rPr>
        <w:t>skupne evidence kazenskih točk v cestnem prometu</w:t>
      </w:r>
      <w:r w:rsidR="000A150C">
        <w:rPr>
          <w:lang w:val="pl-PL"/>
        </w:rPr>
        <w:t>.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IME IN PRIIMEK: </w:t>
      </w:r>
      <w:r>
        <w:rPr>
          <w:lang w:val="pl-PL"/>
        </w:rPr>
        <w:t>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EMŠO</w:t>
      </w:r>
      <w:r>
        <w:rPr>
          <w:lang w:val="pl-PL"/>
        </w:rPr>
        <w:t>:</w:t>
      </w:r>
      <w:r w:rsidRPr="006E1C26">
        <w:rPr>
          <w:lang w:val="pl-PL"/>
        </w:rPr>
        <w:t xml:space="preserve"> </w:t>
      </w:r>
      <w:r>
        <w:rPr>
          <w:lang w:val="pl-PL"/>
        </w:rPr>
        <w:t>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</w:t>
      </w:r>
      <w:r w:rsidRPr="006E1C26">
        <w:rPr>
          <w:lang w:val="pl-PL"/>
        </w:rPr>
        <w:t xml:space="preserve"> 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D</w:t>
      </w:r>
      <w:r w:rsidRPr="006E1C26">
        <w:rPr>
          <w:lang w:val="pl-PL"/>
        </w:rPr>
        <w:t>ATUM ROJSTVA</w:t>
      </w:r>
      <w:r>
        <w:rPr>
          <w:lang w:val="pl-PL"/>
        </w:rPr>
        <w:t xml:space="preserve"> (za fizično osebo, ki ni vpisana v centralnem registru prebivalstva)</w:t>
      </w:r>
      <w:r w:rsidRPr="006E1C26">
        <w:rPr>
          <w:lang w:val="pl-PL"/>
        </w:rPr>
        <w:t xml:space="preserve">: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NASLOV STALNEGA/ZAČASNEGA BIVALIŠČA</w:t>
      </w:r>
      <w:r>
        <w:rPr>
          <w:lang w:val="pl-PL"/>
        </w:rPr>
        <w:t xml:space="preserve"> </w:t>
      </w:r>
      <w:r w:rsidRPr="006E1C26">
        <w:rPr>
          <w:lang w:val="pl-PL"/>
        </w:rPr>
        <w:t>(ulica</w:t>
      </w:r>
      <w:r>
        <w:rPr>
          <w:lang w:val="pl-PL"/>
        </w:rPr>
        <w:t xml:space="preserve"> in </w:t>
      </w:r>
      <w:r w:rsidRPr="006E1C26">
        <w:rPr>
          <w:lang w:val="pl-PL"/>
        </w:rPr>
        <w:t>hišna številka</w:t>
      </w:r>
      <w:r>
        <w:rPr>
          <w:lang w:val="pl-PL"/>
        </w:rPr>
        <w:t xml:space="preserve">, </w:t>
      </w:r>
      <w:r w:rsidRPr="006E1C26">
        <w:rPr>
          <w:lang w:val="pl-PL"/>
        </w:rPr>
        <w:t xml:space="preserve">poštna številka in pošta): 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DRŽAVLJANSTVO: </w:t>
      </w:r>
      <w:r>
        <w:rPr>
          <w:lang w:val="pl-PL"/>
        </w:rPr>
        <w:t>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NAMEN PRIDOBITVE PODATKOV: 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NAVEDBA MOREBITNIH PRILOG: 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 </w:t>
      </w:r>
    </w:p>
    <w:p w:rsidR="00465D9C" w:rsidRDefault="00465D9C" w:rsidP="00465D9C">
      <w:pPr>
        <w:spacing w:line="260" w:lineRule="exact"/>
        <w:jc w:val="both"/>
        <w:rPr>
          <w:lang w:val="pl-PL"/>
        </w:rPr>
      </w:pPr>
    </w:p>
    <w:p w:rsidR="00374995" w:rsidRDefault="00374995" w:rsidP="00465D9C">
      <w:pPr>
        <w:spacing w:line="260" w:lineRule="exact"/>
        <w:jc w:val="both"/>
        <w:rPr>
          <w:lang w:val="pl-PL"/>
        </w:rPr>
      </w:pPr>
    </w:p>
    <w:p w:rsidR="007A2C0D" w:rsidRDefault="007A2C0D" w:rsidP="007A2C0D">
      <w:pPr>
        <w:spacing w:line="260" w:lineRule="exact"/>
        <w:jc w:val="both"/>
        <w:rPr>
          <w:lang w:val="pl-PL"/>
        </w:rPr>
      </w:pPr>
      <w:r>
        <w:rPr>
          <w:lang w:val="pl-PL"/>
        </w:rPr>
        <w:t>ŽELIM, DA MI POTRDILO POŠLJTE NA VARNI ELEKTRONSKI NASLOV:</w:t>
      </w:r>
      <w:r>
        <w:rPr>
          <w:rStyle w:val="Sprotnaopomba-sklic"/>
          <w:lang w:val="pl-PL"/>
        </w:rPr>
        <w:footnoteReference w:id="1"/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7A2C0D" w:rsidRDefault="007A2C0D" w:rsidP="007A2C0D">
      <w:pPr>
        <w:spacing w:line="260" w:lineRule="exact"/>
        <w:jc w:val="center"/>
        <w:rPr>
          <w:lang w:val="pl-PL"/>
        </w:rPr>
      </w:pPr>
      <w:r>
        <w:rPr>
          <w:lang w:val="pl-PL"/>
        </w:rPr>
        <w:t>DA           NE</w:t>
      </w:r>
    </w:p>
    <w:p w:rsidR="007A2C0D" w:rsidRDefault="007A2C0D" w:rsidP="007A2C0D">
      <w:pPr>
        <w:spacing w:line="260" w:lineRule="exact"/>
        <w:jc w:val="both"/>
        <w:rPr>
          <w:lang w:val="pl-PL"/>
        </w:rPr>
      </w:pPr>
    </w:p>
    <w:p w:rsidR="00726839" w:rsidRDefault="007A2C0D" w:rsidP="007A2C0D">
      <w:pPr>
        <w:spacing w:line="260" w:lineRule="exact"/>
        <w:rPr>
          <w:lang w:val="pl-PL"/>
        </w:rPr>
      </w:pPr>
      <w:r>
        <w:rPr>
          <w:lang w:val="pl-PL"/>
        </w:rPr>
        <w:t>naslov varnega elektronskega predala (</w:t>
      </w:r>
      <w:r w:rsidRPr="00BD1F27">
        <w:rPr>
          <w:i/>
          <w:lang w:val="pl-PL"/>
        </w:rPr>
        <w:t>s tiskanimi črkami</w:t>
      </w:r>
      <w:r>
        <w:rPr>
          <w:lang w:val="pl-PL"/>
        </w:rPr>
        <w:t>): ________________________________________________________________________________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A2C0D" w:rsidRDefault="007A2C0D" w:rsidP="00726839">
      <w:pPr>
        <w:spacing w:line="260" w:lineRule="exact"/>
        <w:jc w:val="both"/>
        <w:rPr>
          <w:lang w:val="pl-PL"/>
        </w:rPr>
      </w:pPr>
    </w:p>
    <w:p w:rsidR="007A2C0D" w:rsidRDefault="007A2C0D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bookmarkStart w:id="0" w:name="_GoBack"/>
      <w:bookmarkEnd w:id="0"/>
      <w:r w:rsidRPr="006E1C26">
        <w:rPr>
          <w:lang w:val="pl-PL"/>
        </w:rPr>
        <w:t>D</w:t>
      </w:r>
      <w:r>
        <w:rPr>
          <w:lang w:val="pl-PL"/>
        </w:rPr>
        <w:t>atum</w:t>
      </w:r>
      <w:r w:rsidRPr="006E1C26">
        <w:rPr>
          <w:lang w:val="pl-PL"/>
        </w:rPr>
        <w:t xml:space="preserve">: </w:t>
      </w:r>
      <w:r>
        <w:rPr>
          <w:lang w:val="pl-PL"/>
        </w:rPr>
        <w:t>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557C83">
      <w:pPr>
        <w:spacing w:line="260" w:lineRule="exact"/>
        <w:ind w:left="4956" w:firstLine="708"/>
        <w:jc w:val="both"/>
        <w:rPr>
          <w:lang w:val="pl-PL"/>
        </w:rPr>
      </w:pPr>
      <w:r>
        <w:rPr>
          <w:lang w:val="pl-PL"/>
        </w:rPr>
        <w:t xml:space="preserve">__________________________                                                                                                       </w:t>
      </w:r>
    </w:p>
    <w:p w:rsidR="00480B63" w:rsidRDefault="00726839" w:rsidP="00557C83">
      <w:pPr>
        <w:spacing w:line="260" w:lineRule="exact"/>
        <w:ind w:left="5664" w:firstLine="708"/>
        <w:jc w:val="both"/>
      </w:pPr>
      <w:r>
        <w:rPr>
          <w:lang w:val="pl-PL"/>
        </w:rPr>
        <w:t>podpis vlagatelja</w:t>
      </w:r>
      <w:r w:rsidRPr="006E1C26">
        <w:rPr>
          <w:lang w:val="pl-PL"/>
        </w:rPr>
        <w:t xml:space="preserve"> </w:t>
      </w:r>
    </w:p>
    <w:sectPr w:rsidR="0048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D9C" w:rsidRDefault="00465D9C" w:rsidP="00465D9C">
      <w:pPr>
        <w:spacing w:line="240" w:lineRule="auto"/>
      </w:pPr>
      <w:r>
        <w:separator/>
      </w:r>
    </w:p>
  </w:endnote>
  <w:endnote w:type="continuationSeparator" w:id="0">
    <w:p w:rsidR="00465D9C" w:rsidRDefault="00465D9C" w:rsidP="00465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D9C" w:rsidRDefault="00465D9C" w:rsidP="00465D9C">
      <w:pPr>
        <w:spacing w:line="240" w:lineRule="auto"/>
      </w:pPr>
      <w:r>
        <w:separator/>
      </w:r>
    </w:p>
  </w:footnote>
  <w:footnote w:type="continuationSeparator" w:id="0">
    <w:p w:rsidR="00465D9C" w:rsidRDefault="00465D9C" w:rsidP="00465D9C">
      <w:pPr>
        <w:spacing w:line="240" w:lineRule="auto"/>
      </w:pPr>
      <w:r>
        <w:continuationSeparator/>
      </w:r>
    </w:p>
  </w:footnote>
  <w:footnote w:id="1">
    <w:p w:rsidR="007A2C0D" w:rsidRPr="00FE154F" w:rsidRDefault="007A2C0D" w:rsidP="007A2C0D">
      <w:pPr>
        <w:pStyle w:val="Sprotnaopomba-besedilo"/>
        <w:jc w:val="both"/>
        <w:rPr>
          <w:sz w:val="16"/>
        </w:rPr>
      </w:pPr>
      <w:r>
        <w:rPr>
          <w:rStyle w:val="Sprotnaopomba-sklic"/>
        </w:rPr>
        <w:footnoteRef/>
      </w:r>
      <w:r>
        <w:t xml:space="preserve"> </w:t>
      </w:r>
      <w:r>
        <w:rPr>
          <w:sz w:val="16"/>
        </w:rPr>
        <w:t xml:space="preserve">Vročanje potrdila oziroma izpisa podatkov se opravi v skladu s 16. členom Pravilnika </w:t>
      </w:r>
      <w:r w:rsidRPr="00703247">
        <w:rPr>
          <w:sz w:val="16"/>
        </w:rPr>
        <w:t xml:space="preserve">o evidencah </w:t>
      </w:r>
      <w:proofErr w:type="spellStart"/>
      <w:r w:rsidRPr="00703247">
        <w:rPr>
          <w:sz w:val="16"/>
        </w:rPr>
        <w:t>prekrškovnih</w:t>
      </w:r>
      <w:proofErr w:type="spellEnd"/>
      <w:r w:rsidRPr="00703247">
        <w:rPr>
          <w:sz w:val="16"/>
        </w:rPr>
        <w:t xml:space="preserve"> organov, evidencah pravnomočnih odločb sodišč, skupni evidenci kazenskih točk v cestnem prometu ter skupni informacijski infrastrukturi</w:t>
      </w:r>
      <w:r>
        <w:rPr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39"/>
    <w:rsid w:val="0005292F"/>
    <w:rsid w:val="00077C8D"/>
    <w:rsid w:val="000A150C"/>
    <w:rsid w:val="001F4028"/>
    <w:rsid w:val="00374995"/>
    <w:rsid w:val="00465D9C"/>
    <w:rsid w:val="00480B63"/>
    <w:rsid w:val="00483275"/>
    <w:rsid w:val="00557C83"/>
    <w:rsid w:val="005B5043"/>
    <w:rsid w:val="00693ECD"/>
    <w:rsid w:val="006B0160"/>
    <w:rsid w:val="00726839"/>
    <w:rsid w:val="007A2C0D"/>
    <w:rsid w:val="008E5E2F"/>
    <w:rsid w:val="00962FDE"/>
    <w:rsid w:val="00CB0A82"/>
    <w:rsid w:val="00DF20B1"/>
    <w:rsid w:val="00E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AC7F8-EC32-47E5-9E2D-08F79A4E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6839"/>
    <w:pPr>
      <w:spacing w:after="0" w:line="260" w:lineRule="atLeast"/>
    </w:pPr>
    <w:rPr>
      <w:rFonts w:ascii="Arial" w:eastAsia="Times New Roman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5D9C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5D9C"/>
    <w:rPr>
      <w:rFonts w:ascii="Arial" w:eastAsia="Times New Roman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5D9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3ECD"/>
    <w:rPr>
      <w:rFonts w:ascii="Arial" w:eastAsia="Times New Roman" w:hAnsi="Arial" w:cs="Arial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693EC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3EC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Igor K.</cp:lastModifiedBy>
  <cp:revision>7</cp:revision>
  <dcterms:created xsi:type="dcterms:W3CDTF">2017-03-29T09:44:00Z</dcterms:created>
  <dcterms:modified xsi:type="dcterms:W3CDTF">2017-03-31T12:40:00Z</dcterms:modified>
</cp:coreProperties>
</file>